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9D805" w14:textId="32D54801" w:rsidR="001E6141" w:rsidRDefault="001E6141" w:rsidP="001E6141">
      <w:pPr>
        <w:pStyle w:val="Heading1"/>
        <w:rPr>
          <w:rFonts w:eastAsia="Comfortaa"/>
          <w:lang w:val="mi-NZ"/>
        </w:rPr>
      </w:pPr>
      <w:r w:rsidRPr="00C70E2D">
        <w:rPr>
          <w:rFonts w:eastAsia="Comfortaa"/>
          <w:lang w:val="mi-NZ"/>
        </w:rPr>
        <w:t>He Kupu Whakataki</w:t>
      </w:r>
    </w:p>
    <w:p w14:paraId="3B381E50" w14:textId="77777777" w:rsidR="00D9121E" w:rsidRPr="00D9121E" w:rsidRDefault="00D9121E" w:rsidP="00D9121E">
      <w:pPr>
        <w:rPr>
          <w:lang w:val="mi-NZ"/>
        </w:rPr>
      </w:pPr>
    </w:p>
    <w:p w14:paraId="6D611F11" w14:textId="77777777" w:rsidR="001E6141" w:rsidRPr="00C70E2D" w:rsidRDefault="001E6141" w:rsidP="001E6141">
      <w:pPr>
        <w:spacing w:after="0"/>
        <w:jc w:val="center"/>
        <w:rPr>
          <w:b/>
          <w:lang w:val="mi-NZ"/>
        </w:rPr>
      </w:pPr>
      <w:r w:rsidRPr="00C70E2D">
        <w:rPr>
          <w:b/>
          <w:lang w:val="mi-NZ"/>
        </w:rPr>
        <w:t>Māui Auaha: Te Whakamahere i taku ao ahumoni mō āpōpō</w:t>
      </w:r>
    </w:p>
    <w:p w14:paraId="41F1B48E" w14:textId="77777777" w:rsidR="001E6141" w:rsidRPr="00C70E2D" w:rsidRDefault="001E6141" w:rsidP="001E6141">
      <w:pPr>
        <w:jc w:val="center"/>
        <w:rPr>
          <w:b/>
          <w:lang w:val="mi-NZ"/>
        </w:rPr>
      </w:pPr>
      <w:r w:rsidRPr="00C70E2D">
        <w:rPr>
          <w:b/>
          <w:lang w:val="mi-NZ"/>
        </w:rPr>
        <w:t>‘Whakaohoohongia tō pitomata’</w:t>
      </w:r>
    </w:p>
    <w:p w14:paraId="70A87C48" w14:textId="77777777" w:rsidR="001E6141" w:rsidRPr="00C70E2D" w:rsidRDefault="001E6141" w:rsidP="001E6141">
      <w:pPr>
        <w:rPr>
          <w:lang w:val="mi-NZ"/>
        </w:rPr>
      </w:pPr>
      <w:r w:rsidRPr="00C70E2D">
        <w:rPr>
          <w:lang w:val="mi-NZ"/>
        </w:rPr>
        <w:t>I te whakapūhoitanga o Māui i te rā, ka riro mai ngā painga ki a tāua te tangata arā kia pai ake te āhua o te noho, kia tōnui ake te mahi, ā, kia noho ngākau pai. Pēnā i a Māui, kei a koe hoki te tikanga ina ka eke ki ngā taumata i a koe e ora ana, kia toitū, kia haumako tō whānau. Ko tētahi o ngā hua nui o tā Māui whakapūhoi i te haere o te Rā, ko tana āhei ki te āta whakarite. I mōhio a ia, kia tutuki tēnei mahi nui me whakarite:</w:t>
      </w:r>
    </w:p>
    <w:p w14:paraId="0AB4C80D" w14:textId="77777777" w:rsidR="001E6141" w:rsidRPr="00C70E2D" w:rsidRDefault="001E6141" w:rsidP="001E6141">
      <w:pPr>
        <w:pStyle w:val="ListParagraph"/>
        <w:numPr>
          <w:ilvl w:val="0"/>
          <w:numId w:val="1"/>
        </w:numPr>
      </w:pPr>
      <w:r w:rsidRPr="00C70E2D">
        <w:t>i ana rautaki - ka mārehe tana wānanga i ia wāhanga o te rautaki</w:t>
      </w:r>
    </w:p>
    <w:p w14:paraId="546B51CB" w14:textId="77777777" w:rsidR="001E6141" w:rsidRPr="00C70E2D" w:rsidRDefault="001E6141" w:rsidP="001E6141">
      <w:pPr>
        <w:pStyle w:val="ListParagraph"/>
        <w:numPr>
          <w:ilvl w:val="0"/>
          <w:numId w:val="1"/>
        </w:numPr>
      </w:pPr>
      <w:r w:rsidRPr="00C70E2D">
        <w:t>i te momo mātauranga, pūkenga, hangarau hoki hei whakatutuki i ia mahi, pēnā i ngā momo taura hei hopu i te rā, ngā momo karakia e ū ai ōna whakaarorangi, ōna hiahia, tae atu ki te whai wāhi o ōna tuākana ki ēnei mātauranga e haumaru ai rātou katoa.</w:t>
      </w:r>
    </w:p>
    <w:p w14:paraId="342DC5FE" w14:textId="77777777" w:rsidR="001E6141" w:rsidRPr="00C70E2D" w:rsidRDefault="001E6141" w:rsidP="001E6141">
      <w:pPr>
        <w:rPr>
          <w:lang w:val="mi-NZ"/>
        </w:rPr>
      </w:pPr>
    </w:p>
    <w:p w14:paraId="5B1174AB" w14:textId="77777777" w:rsidR="001E6141" w:rsidRPr="00C70E2D" w:rsidRDefault="001E6141" w:rsidP="001E6141">
      <w:pPr>
        <w:rPr>
          <w:lang w:val="mi-NZ"/>
        </w:rPr>
      </w:pPr>
      <w:r w:rsidRPr="00C70E2D">
        <w:rPr>
          <w:lang w:val="mi-NZ"/>
        </w:rPr>
        <w:t>E hanga rite ana ēnei pūmanawa o Māui ki te whakamahere i tō ao ahumoni mō āpōpō. Kōkiri kau ana tō mahere, ka tōmua ake te takahi i te ara kia noho herekore te ao ahumoni. Pohewatia he wā ka taea e koe te whakatau i ngā take ahumoni ehara i te mea ko te utu tō māharahara nui. Ka māia rānei koe ki te koha ki tē†ahi hunga e noho matea ana, me te mōhio he āheitanga āu ki te pēnā? Ka taea rānei e koe te koha i tētahi pūtea nui ki tētahi hunga e tino hiahia ana, me te mōhio he pūtea tāu ka taea te pēnā.</w:t>
      </w:r>
    </w:p>
    <w:p w14:paraId="47B5A454" w14:textId="77777777" w:rsidR="001E6141" w:rsidRPr="00C70E2D" w:rsidRDefault="001E6141" w:rsidP="001E6141">
      <w:pPr>
        <w:rPr>
          <w:lang w:val="mi-NZ"/>
        </w:rPr>
      </w:pPr>
      <w:r w:rsidRPr="00C70E2D">
        <w:rPr>
          <w:lang w:val="mi-NZ"/>
        </w:rPr>
        <w:t>Toa atu, toa mai a Māui, pēnā i te whakapūhoitanga i te rā, ka puta hoki i āna mahi ētahi āhuatanga nā reira e noho herekore ai te tangata. Ka kitea i konei ko rironganui ki te tangata, ko te wā. Nāna hoki i whakawātea i te tangata me ōna herenga ki ngā atua kia tūhāhā tana tū. I ia mātātoa āna, ka whāia ngā ara rerekē noa kia riro i a ia ēnei hua. E whakaahua mai ana tēnei i tōna kaha ki te whakatau take. Nāna anō te ao i hiahiatia i waihanga, ā, ka hua mai i āna mahi ko ngā kōwhiringa maha me te mana motuhake mō te tangata.</w:t>
      </w:r>
    </w:p>
    <w:p w14:paraId="1E6E0D0C" w14:textId="77777777" w:rsidR="001E6141" w:rsidRPr="00C70E2D" w:rsidRDefault="001E6141" w:rsidP="001E6141">
      <w:pPr>
        <w:rPr>
          <w:lang w:val="mi-NZ"/>
        </w:rPr>
      </w:pPr>
      <w:r w:rsidRPr="00C70E2D">
        <w:rPr>
          <w:lang w:val="mi-NZ"/>
        </w:rPr>
        <w:t>E tino ōrite ana ēnei āhuatanga ki te tikanga o te ahumoni herekore. Ahakoa he maha ngā ara rerekē kia eke ki te ahumoni herekore ka nui ake ngā kōwhiringa i te ahumoni mana motuhake, ā, ka māmā ake tō āhei ki te whakarite i te oranga e hiahiatia ana, kia pai ake ai tō toiora otirā te toiora o tō whānau, tae atu ki ngā uri whakaheke. Nā reira, hei tūāpapa i tō mārama ki te raukaha ahumoni, kia noho ahumoni herekore, ahumoni mana motuhake koutou ko tō whānau.</w:t>
      </w:r>
    </w:p>
    <w:p w14:paraId="7EF759BA" w14:textId="77777777" w:rsidR="001E6141" w:rsidRPr="00C70E2D" w:rsidRDefault="001E6141" w:rsidP="001E6141">
      <w:pPr>
        <w:spacing w:after="0"/>
        <w:rPr>
          <w:b/>
          <w:lang w:val="mi-NZ"/>
        </w:rPr>
      </w:pPr>
      <w:r w:rsidRPr="00C70E2D">
        <w:rPr>
          <w:b/>
          <w:lang w:val="mi-NZ"/>
        </w:rPr>
        <w:t>Ko te aronga o tēnei kōwae he āwhina i a koe ki te whakaaroaro, ki te whakamahere hoki i tō ao ahumoni mō āpōpō.</w:t>
      </w:r>
    </w:p>
    <w:p w14:paraId="723A22A3" w14:textId="77777777" w:rsidR="001E6141" w:rsidRPr="00C70E2D" w:rsidRDefault="001E6141" w:rsidP="001E6141">
      <w:pPr>
        <w:spacing w:after="0"/>
        <w:rPr>
          <w:lang w:val="mi-NZ"/>
        </w:rPr>
      </w:pPr>
      <w:r w:rsidRPr="00C70E2D">
        <w:rPr>
          <w:lang w:val="mi-NZ"/>
        </w:rPr>
        <w:t>Ka akiakitia koe ki te:</w:t>
      </w:r>
    </w:p>
    <w:p w14:paraId="3B4FC0F9" w14:textId="77777777" w:rsidR="001E6141" w:rsidRPr="00C70E2D" w:rsidRDefault="001E6141" w:rsidP="001E6141">
      <w:pPr>
        <w:pStyle w:val="ListParagraph"/>
        <w:numPr>
          <w:ilvl w:val="0"/>
          <w:numId w:val="2"/>
        </w:numPr>
      </w:pPr>
      <w:r w:rsidRPr="00C70E2D">
        <w:t>Pātaitai i ētahi o tō whānau, o ō hapori hoki hoki kia mōhio i pēhea tā rātou whai whare</w:t>
      </w:r>
    </w:p>
    <w:p w14:paraId="7DAAF0BD" w14:textId="77777777" w:rsidR="001E6141" w:rsidRPr="00C70E2D" w:rsidRDefault="001E6141" w:rsidP="001E6141">
      <w:pPr>
        <w:pStyle w:val="ListParagraph"/>
        <w:numPr>
          <w:ilvl w:val="0"/>
          <w:numId w:val="2"/>
        </w:numPr>
      </w:pPr>
      <w:r w:rsidRPr="00C70E2D">
        <w:t>Ārohi i ngā kōwhiringa hoko whare iti te utu kia toitū te noho, tae atu ki ngā papakāinga</w:t>
      </w:r>
    </w:p>
    <w:p w14:paraId="21E26C29" w14:textId="77777777" w:rsidR="001E6141" w:rsidRPr="00C70E2D" w:rsidRDefault="001E6141" w:rsidP="001E6141">
      <w:pPr>
        <w:pStyle w:val="ListParagraph"/>
        <w:numPr>
          <w:ilvl w:val="0"/>
          <w:numId w:val="2"/>
        </w:numPr>
      </w:pPr>
      <w:r w:rsidRPr="00C70E2D">
        <w:t>Wawatahia te ao o āpōpō mōu tae atu ki ngā whāinga ahumoni</w:t>
      </w:r>
    </w:p>
    <w:p w14:paraId="065C3126" w14:textId="77777777" w:rsidR="001E6141" w:rsidRPr="00C70E2D" w:rsidRDefault="001E6141" w:rsidP="001E6141">
      <w:pPr>
        <w:pStyle w:val="ListParagraph"/>
        <w:numPr>
          <w:ilvl w:val="0"/>
          <w:numId w:val="2"/>
        </w:numPr>
      </w:pPr>
      <w:r w:rsidRPr="00C70E2D">
        <w:t>Tūhura i ngā whakaaro me ngā kōwhiringa whiwhinga moni.</w:t>
      </w:r>
    </w:p>
    <w:p w14:paraId="19D62086" w14:textId="77777777" w:rsidR="001E6141" w:rsidRPr="00C70E2D" w:rsidRDefault="001E6141" w:rsidP="001E6141">
      <w:pPr>
        <w:rPr>
          <w:lang w:val="mi-NZ"/>
        </w:rPr>
        <w:sectPr w:rsidR="001E6141" w:rsidRPr="00C70E2D" w:rsidSect="00C91340">
          <w:headerReference w:type="default" r:id="rId7"/>
          <w:pgSz w:w="11906" w:h="16838" w:code="9"/>
          <w:pgMar w:top="1417" w:right="873" w:bottom="873" w:left="873" w:header="720" w:footer="720" w:gutter="0"/>
          <w:cols w:space="720"/>
        </w:sectPr>
      </w:pPr>
    </w:p>
    <w:p w14:paraId="46AA847A" w14:textId="77777777" w:rsidR="001E6141" w:rsidRPr="00C70E2D" w:rsidRDefault="001E6141" w:rsidP="001E6141">
      <w:pPr>
        <w:rPr>
          <w:lang w:val="mi-NZ"/>
        </w:rPr>
      </w:pPr>
    </w:p>
    <w:p w14:paraId="16A92752" w14:textId="77777777" w:rsidR="001E6141" w:rsidRPr="00C70E2D" w:rsidRDefault="001E6141" w:rsidP="001E6141">
      <w:pPr>
        <w:pStyle w:val="Heading3"/>
        <w:rPr>
          <w:lang w:val="mi-NZ"/>
        </w:rPr>
      </w:pPr>
      <w:r w:rsidRPr="00C70E2D">
        <w:rPr>
          <w:lang w:val="mi-NZ"/>
        </w:rPr>
        <w:t>Ngā pātai hāngai, ngā pātai hei matapaki</w:t>
      </w:r>
    </w:p>
    <w:p w14:paraId="725636F3" w14:textId="77777777" w:rsidR="001E6141" w:rsidRPr="00C70E2D" w:rsidRDefault="001E6141" w:rsidP="001E6141">
      <w:pPr>
        <w:pStyle w:val="ListParagraph"/>
        <w:numPr>
          <w:ilvl w:val="0"/>
          <w:numId w:val="3"/>
        </w:numPr>
      </w:pPr>
      <w:r w:rsidRPr="00C70E2D">
        <w:t>Tautohua ngā matea me ngā hiahia</w:t>
      </w:r>
    </w:p>
    <w:p w14:paraId="7086F106" w14:textId="77777777" w:rsidR="001E6141" w:rsidRPr="00C70E2D" w:rsidRDefault="001E6141" w:rsidP="001E6141">
      <w:pPr>
        <w:pStyle w:val="ListParagraph"/>
        <w:numPr>
          <w:ilvl w:val="0"/>
          <w:numId w:val="3"/>
        </w:numPr>
      </w:pPr>
      <w:r w:rsidRPr="00C70E2D">
        <w:t>Tūhurangia ngā whakaaro me ngā kōwhiringa whai moni</w:t>
      </w:r>
    </w:p>
    <w:p w14:paraId="03D970FD" w14:textId="77777777" w:rsidR="001E6141" w:rsidRPr="00C70E2D" w:rsidRDefault="001E6141" w:rsidP="001E6141">
      <w:pPr>
        <w:pStyle w:val="ListParagraph"/>
        <w:numPr>
          <w:ilvl w:val="0"/>
          <w:numId w:val="3"/>
        </w:numPr>
      </w:pPr>
      <w:r w:rsidRPr="00C70E2D">
        <w:t>Waihangahia tētahi mahere pūtea waiwai (mōu, mō te whānau, mō te kāhui hoa e rite nei ngā whāinga)</w:t>
      </w:r>
    </w:p>
    <w:p w14:paraId="47D04C7D" w14:textId="77777777" w:rsidR="001E6141" w:rsidRPr="00C70E2D" w:rsidRDefault="001E6141" w:rsidP="001E6141">
      <w:pPr>
        <w:pStyle w:val="ListParagraph"/>
        <w:numPr>
          <w:ilvl w:val="0"/>
          <w:numId w:val="3"/>
        </w:numPr>
      </w:pPr>
      <w:r w:rsidRPr="00C70E2D">
        <w:t>Whaikoha ki ētahi atu. Te tautoko atu i ngā kaupapa ā-whānau, me ngā haepapa ki te whānau. Hei tauira: te marae, te whare karakia, he rā whānau, he koha.</w:t>
      </w:r>
    </w:p>
    <w:p w14:paraId="57A640B3" w14:textId="6A713AC7" w:rsidR="001E6141" w:rsidRDefault="001E6141" w:rsidP="001E6141">
      <w:pPr>
        <w:pStyle w:val="ListParagraph"/>
        <w:numPr>
          <w:ilvl w:val="0"/>
          <w:numId w:val="3"/>
        </w:numPr>
      </w:pPr>
      <w:r w:rsidRPr="00C70E2D">
        <w:t>He aha ngā tukunga iho o āu kōwhiringa ahumoni? He aha tā Māui kaupare i ngā wero i mua i a</w:t>
      </w:r>
      <w:r w:rsidR="00E94308">
        <w:t xml:space="preserve"> ia.</w:t>
      </w:r>
    </w:p>
    <w:p w14:paraId="3FC3A726" w14:textId="14E8D8BC" w:rsidR="001C5811" w:rsidRDefault="00E94308" w:rsidP="00E94308">
      <w:pPr>
        <w:pStyle w:val="Heading1"/>
      </w:pPr>
      <w:bookmarkStart w:id="0" w:name="_GoBack"/>
      <w:bookmarkEnd w:id="0"/>
      <w:r w:rsidRPr="00C70E2D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98741C9" wp14:editId="59FDE3AD">
            <wp:simplePos x="0" y="0"/>
            <wp:positionH relativeFrom="margin">
              <wp:posOffset>2865120</wp:posOffset>
            </wp:positionH>
            <wp:positionV relativeFrom="paragraph">
              <wp:posOffset>1130300</wp:posOffset>
            </wp:positionV>
            <wp:extent cx="3266440" cy="4895850"/>
            <wp:effectExtent l="0" t="0" r="0" b="0"/>
            <wp:wrapTight wrapText="bothSides">
              <wp:wrapPolygon edited="0">
                <wp:start x="0" y="0"/>
                <wp:lineTo x="0" y="21516"/>
                <wp:lineTo x="21415" y="21516"/>
                <wp:lineTo x="2141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E2D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1CF4E2" wp14:editId="1C9E7AFC">
            <wp:simplePos x="0" y="0"/>
            <wp:positionH relativeFrom="margin">
              <wp:posOffset>-659130</wp:posOffset>
            </wp:positionH>
            <wp:positionV relativeFrom="paragraph">
              <wp:posOffset>1130300</wp:posOffset>
            </wp:positionV>
            <wp:extent cx="3267075" cy="4895215"/>
            <wp:effectExtent l="0" t="0" r="9525" b="635"/>
            <wp:wrapTight wrapText="bothSides">
              <wp:wrapPolygon edited="0">
                <wp:start x="0" y="0"/>
                <wp:lineTo x="0" y="21519"/>
                <wp:lineTo x="21537" y="21519"/>
                <wp:lineTo x="2153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8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5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37BBF" w14:textId="77777777" w:rsidR="00D9121E" w:rsidRDefault="00D9121E" w:rsidP="00D9121E">
      <w:pPr>
        <w:spacing w:after="0" w:line="240" w:lineRule="auto"/>
      </w:pPr>
      <w:r>
        <w:separator/>
      </w:r>
    </w:p>
  </w:endnote>
  <w:endnote w:type="continuationSeparator" w:id="0">
    <w:p w14:paraId="37465E8A" w14:textId="77777777" w:rsidR="00D9121E" w:rsidRDefault="00D9121E" w:rsidP="00D9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70B8A" w14:textId="77777777" w:rsidR="00D9121E" w:rsidRDefault="00D9121E" w:rsidP="00D9121E">
      <w:pPr>
        <w:spacing w:after="0" w:line="240" w:lineRule="auto"/>
      </w:pPr>
      <w:r>
        <w:separator/>
      </w:r>
    </w:p>
  </w:footnote>
  <w:footnote w:type="continuationSeparator" w:id="0">
    <w:p w14:paraId="607279DA" w14:textId="77777777" w:rsidR="00D9121E" w:rsidRDefault="00D9121E" w:rsidP="00D9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403F" w14:textId="16CFD5EF" w:rsidR="00D9121E" w:rsidRDefault="00E9430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349451" wp14:editId="72CAF002">
          <wp:simplePos x="0" y="0"/>
          <wp:positionH relativeFrom="column">
            <wp:posOffset>5463540</wp:posOffset>
          </wp:positionH>
          <wp:positionV relativeFrom="paragraph">
            <wp:posOffset>-369570</wp:posOffset>
          </wp:positionV>
          <wp:extent cx="1243965" cy="8782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448B9"/>
    <w:multiLevelType w:val="hybridMultilevel"/>
    <w:tmpl w:val="60529822"/>
    <w:lvl w:ilvl="0" w:tplc="70C01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6E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705DD"/>
    <w:multiLevelType w:val="hybridMultilevel"/>
    <w:tmpl w:val="ABB83160"/>
    <w:lvl w:ilvl="0" w:tplc="A648C41C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F16E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F36D4"/>
    <w:multiLevelType w:val="hybridMultilevel"/>
    <w:tmpl w:val="E0DC156E"/>
    <w:lvl w:ilvl="0" w:tplc="70C01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6E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41"/>
    <w:rsid w:val="001C5811"/>
    <w:rsid w:val="001E6141"/>
    <w:rsid w:val="004A7DB5"/>
    <w:rsid w:val="009D2F80"/>
    <w:rsid w:val="00CF34F1"/>
    <w:rsid w:val="00D9121E"/>
    <w:rsid w:val="00E150A8"/>
    <w:rsid w:val="00E42917"/>
    <w:rsid w:val="00E9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50966B"/>
  <w15:chartTrackingRefBased/>
  <w15:docId w15:val="{2BAE12DC-8AEB-4833-BB18-F12C5299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6141"/>
    <w:rPr>
      <w:rFonts w:ascii="Century Gothic" w:hAnsi="Century Gothic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141"/>
    <w:pPr>
      <w:keepNext/>
      <w:keepLines/>
      <w:spacing w:before="240" w:after="0"/>
      <w:outlineLvl w:val="0"/>
    </w:pPr>
    <w:rPr>
      <w:rFonts w:eastAsiaTheme="majorEastAsia" w:cstheme="majorBidi"/>
      <w:b/>
      <w:color w:val="F27029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6141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141"/>
    <w:rPr>
      <w:rFonts w:ascii="Century Gothic" w:eastAsiaTheme="majorEastAsia" w:hAnsi="Century Gothic" w:cstheme="majorBidi"/>
      <w:b/>
      <w:color w:val="F27029"/>
      <w:sz w:val="28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E6141"/>
    <w:rPr>
      <w:rFonts w:ascii="Century Gothic" w:eastAsiaTheme="majorEastAsia" w:hAnsi="Century Gothic" w:cstheme="majorBidi"/>
      <w:b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1E6141"/>
    <w:pPr>
      <w:spacing w:after="0" w:line="276" w:lineRule="auto"/>
      <w:ind w:left="720"/>
      <w:contextualSpacing/>
    </w:pPr>
    <w:rPr>
      <w:rFonts w:eastAsia="Arial" w:cs="Arial"/>
      <w:lang w:val="mi-NZ" w:eastAsia="en-GB"/>
    </w:rPr>
  </w:style>
  <w:style w:type="paragraph" w:styleId="Header">
    <w:name w:val="header"/>
    <w:basedOn w:val="Normal"/>
    <w:link w:val="HeaderChar"/>
    <w:uiPriority w:val="99"/>
    <w:unhideWhenUsed/>
    <w:rsid w:val="00D91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1E"/>
    <w:rPr>
      <w:rFonts w:ascii="Century Gothic" w:hAnsi="Century Gothic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91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1E"/>
    <w:rPr>
      <w:rFonts w:ascii="Century Gothic" w:hAnsi="Century Gothic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Kawe-Peautolu</dc:creator>
  <cp:keywords/>
  <dc:description/>
  <cp:lastModifiedBy>Marina Kawe-Peautolu</cp:lastModifiedBy>
  <cp:revision>2</cp:revision>
  <dcterms:created xsi:type="dcterms:W3CDTF">2019-11-26T20:57:00Z</dcterms:created>
  <dcterms:modified xsi:type="dcterms:W3CDTF">2019-11-26T22:57:00Z</dcterms:modified>
</cp:coreProperties>
</file>